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9862E2">
        <w:rPr>
          <w:b/>
          <w:sz w:val="28"/>
          <w:szCs w:val="28"/>
        </w:rPr>
        <w:t xml:space="preserve"> 4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9862E2">
        <w:rPr>
          <w:sz w:val="28"/>
          <w:szCs w:val="28"/>
        </w:rPr>
        <w:t>д</w:t>
      </w:r>
      <w:proofErr w:type="gramStart"/>
      <w:r w:rsidR="009862E2">
        <w:rPr>
          <w:sz w:val="28"/>
          <w:szCs w:val="28"/>
        </w:rPr>
        <w:t>.Ю</w:t>
      </w:r>
      <w:proofErr w:type="gramEnd"/>
      <w:r w:rsidR="009862E2">
        <w:rPr>
          <w:sz w:val="28"/>
          <w:szCs w:val="28"/>
        </w:rPr>
        <w:t>рятино</w:t>
      </w:r>
      <w:proofErr w:type="spellEnd"/>
      <w:r w:rsidR="009862E2">
        <w:rPr>
          <w:sz w:val="28"/>
          <w:szCs w:val="28"/>
        </w:rPr>
        <w:t>, д.20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862E2">
        <w:rPr>
          <w:b/>
          <w:sz w:val="28"/>
          <w:szCs w:val="28"/>
        </w:rPr>
        <w:t xml:space="preserve">  для жителей </w:t>
      </w:r>
      <w:proofErr w:type="spellStart"/>
      <w:r w:rsidR="009862E2">
        <w:rPr>
          <w:b/>
          <w:sz w:val="28"/>
          <w:szCs w:val="28"/>
        </w:rPr>
        <w:t>д.Юрятино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310E5F">
        <w:rPr>
          <w:sz w:val="28"/>
          <w:szCs w:val="28"/>
        </w:rPr>
        <w:t>06.12.2017</w:t>
      </w:r>
      <w:r w:rsidRPr="00C6763A">
        <w:rPr>
          <w:sz w:val="28"/>
          <w:szCs w:val="28"/>
        </w:rPr>
        <w:t xml:space="preserve"> года в </w:t>
      </w:r>
      <w:r w:rsidR="009862E2">
        <w:rPr>
          <w:sz w:val="28"/>
          <w:szCs w:val="28"/>
        </w:rPr>
        <w:t>12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9862E2">
        <w:rPr>
          <w:sz w:val="28"/>
          <w:szCs w:val="28"/>
        </w:rPr>
        <w:t>7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9862E2" w:rsidRDefault="009862E2" w:rsidP="009862E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Бурлакова</w:t>
      </w:r>
      <w:proofErr w:type="spellEnd"/>
      <w:r>
        <w:rPr>
          <w:b/>
          <w:sz w:val="28"/>
          <w:szCs w:val="28"/>
        </w:rPr>
        <w:t xml:space="preserve"> Г.А.- </w:t>
      </w:r>
      <w:r w:rsidRPr="009862E2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ли будет изменить вид разрешенного использования земельного участка?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</w:t>
      </w:r>
      <w:bookmarkStart w:id="0" w:name="_GoBack"/>
      <w:bookmarkEnd w:id="0"/>
      <w:r w:rsidR="004863B1">
        <w:rPr>
          <w:sz w:val="28"/>
          <w:szCs w:val="28"/>
        </w:rPr>
        <w:t>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9862E2">
        <w:rPr>
          <w:sz w:val="28"/>
          <w:szCs w:val="28"/>
          <w:u w:val="single"/>
        </w:rPr>
        <w:t>7</w:t>
      </w:r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733997"/>
    <w:rsid w:val="00737A3C"/>
    <w:rsid w:val="00852681"/>
    <w:rsid w:val="00885FB3"/>
    <w:rsid w:val="00913730"/>
    <w:rsid w:val="009227E3"/>
    <w:rsid w:val="009862E2"/>
    <w:rsid w:val="00AC41FB"/>
    <w:rsid w:val="00BC42E4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2017-10-17T07:44:00Z</cp:lastPrinted>
  <dcterms:created xsi:type="dcterms:W3CDTF">2017-10-03T07:33:00Z</dcterms:created>
  <dcterms:modified xsi:type="dcterms:W3CDTF">2017-12-26T13:52:00Z</dcterms:modified>
</cp:coreProperties>
</file>